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仿宋_GB2312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方正仿宋_GBK"/>
          <w:sz w:val="32"/>
          <w:szCs w:val="32"/>
          <w:lang w:eastAsia="zh-CN"/>
        </w:rPr>
        <w:t>附件</w:t>
      </w:r>
      <w:r>
        <w:rPr>
          <w:rFonts w:hint="eastAsia" w:ascii="宋体" w:hAnsi="宋体" w:eastAsia="仿宋_GB2312" w:cs="方正仿宋_GBK"/>
          <w:sz w:val="32"/>
          <w:szCs w:val="32"/>
          <w:lang w:val="en-US" w:eastAsia="zh-CN"/>
        </w:rPr>
        <w:t>1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560" w:lineRule="exact"/>
        <w:jc w:val="center"/>
        <w:rPr>
          <w:rFonts w:ascii="宋体" w:hAnsi="宋体" w:eastAsia="方正黑体_GBK" w:cs="方正黑体_GBK"/>
          <w:sz w:val="36"/>
          <w:szCs w:val="36"/>
        </w:rPr>
      </w:pPr>
      <w:bookmarkStart w:id="0" w:name="_GoBack"/>
      <w:r>
        <w:rPr>
          <w:rFonts w:hint="eastAsia" w:ascii="宋体" w:hAnsi="宋体" w:eastAsia="方正黑体_GBK" w:cs="方正黑体_GBK"/>
          <w:spacing w:val="-17"/>
          <w:sz w:val="36"/>
          <w:szCs w:val="36"/>
        </w:rPr>
        <w:t>202</w:t>
      </w:r>
      <w:r>
        <w:rPr>
          <w:rFonts w:hint="eastAsia" w:ascii="宋体" w:hAnsi="宋体" w:eastAsia="方正黑体_GBK" w:cs="方正黑体_GBK"/>
          <w:spacing w:val="-17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方正黑体_GBK" w:cs="方正黑体_GBK"/>
          <w:spacing w:val="-17"/>
          <w:sz w:val="36"/>
          <w:szCs w:val="36"/>
        </w:rPr>
        <w:t>年</w:t>
      </w:r>
      <w:r>
        <w:rPr>
          <w:rFonts w:hint="eastAsia" w:ascii="宋体" w:hAnsi="宋体" w:eastAsia="方正黑体_GBK" w:cs="方正黑体_GBK"/>
          <w:spacing w:val="-17"/>
          <w:sz w:val="36"/>
          <w:szCs w:val="36"/>
          <w:lang w:eastAsia="zh-CN"/>
        </w:rPr>
        <w:t>淮南</w:t>
      </w:r>
      <w:r>
        <w:rPr>
          <w:rFonts w:hint="eastAsia" w:ascii="宋体" w:hAnsi="宋体" w:eastAsia="方正黑体_GBK" w:cs="方正黑体_GBK"/>
          <w:spacing w:val="-17"/>
          <w:sz w:val="36"/>
          <w:szCs w:val="36"/>
        </w:rPr>
        <w:t>市中央专项彩票公益金支持低收入妇</w:t>
      </w:r>
      <w:r>
        <w:rPr>
          <w:rFonts w:hint="eastAsia" w:ascii="宋体" w:hAnsi="宋体" w:eastAsia="方正黑体_GBK" w:cs="方正黑体_GBK"/>
          <w:sz w:val="36"/>
          <w:szCs w:val="36"/>
        </w:rPr>
        <w:t>女“两癌”救助项目彩票公益金使用情况</w:t>
      </w:r>
    </w:p>
    <w:bookmarkEnd w:id="0"/>
    <w:p>
      <w:pPr>
        <w:jc w:val="left"/>
        <w:rPr>
          <w:rFonts w:ascii="宋体" w:hAnsi="宋体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宋体" w:hAnsi="宋体" w:eastAsia="仿宋_GB2312" w:cs="方正仿宋_GBK"/>
          <w:sz w:val="32"/>
          <w:szCs w:val="32"/>
        </w:rPr>
      </w:pPr>
      <w:r>
        <w:rPr>
          <w:rFonts w:hint="eastAsia" w:ascii="宋体" w:hAnsi="宋体" w:eastAsia="仿宋_GB2312" w:cs="方正仿宋_GBK"/>
          <w:sz w:val="32"/>
          <w:szCs w:val="32"/>
        </w:rPr>
        <w:t>202</w:t>
      </w:r>
      <w:r>
        <w:rPr>
          <w:rFonts w:hint="eastAsia" w:ascii="宋体" w:hAnsi="宋体" w:eastAsia="仿宋_GB2312" w:cs="方正仿宋_GBK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方正仿宋_GBK"/>
          <w:sz w:val="32"/>
          <w:szCs w:val="32"/>
        </w:rPr>
        <w:t>年，全国妇联共拨付</w:t>
      </w:r>
      <w:r>
        <w:rPr>
          <w:rFonts w:hint="eastAsia" w:ascii="宋体" w:hAnsi="宋体" w:eastAsia="仿宋_GB2312" w:cs="方正仿宋_GBK"/>
          <w:sz w:val="32"/>
          <w:szCs w:val="32"/>
          <w:lang w:eastAsia="zh-CN"/>
        </w:rPr>
        <w:t>淮南</w:t>
      </w:r>
      <w:r>
        <w:rPr>
          <w:rFonts w:hint="eastAsia" w:ascii="宋体" w:hAnsi="宋体" w:eastAsia="仿宋_GB2312" w:cs="方正仿宋_GBK"/>
          <w:sz w:val="32"/>
          <w:szCs w:val="32"/>
        </w:rPr>
        <w:t>市中央专项彩票公益金</w:t>
      </w:r>
      <w:r>
        <w:rPr>
          <w:rFonts w:hint="eastAsia" w:ascii="宋体" w:hAnsi="宋体" w:eastAsia="仿宋_GB2312" w:cs="方正仿宋_GBK"/>
          <w:sz w:val="32"/>
          <w:szCs w:val="32"/>
          <w:lang w:val="en-US" w:eastAsia="zh-CN"/>
        </w:rPr>
        <w:t>82</w:t>
      </w:r>
      <w:r>
        <w:rPr>
          <w:rFonts w:hint="eastAsia" w:ascii="宋体" w:hAnsi="宋体" w:eastAsia="仿宋_GB2312" w:cs="方正仿宋_GBK"/>
          <w:sz w:val="32"/>
          <w:szCs w:val="32"/>
        </w:rPr>
        <w:t>万元，用于开展中央专项彩票公益金支持低收入妇女“两癌”救助项目。彩票公益金使用情况如下：</w:t>
      </w:r>
    </w:p>
    <w:tbl>
      <w:tblPr>
        <w:tblStyle w:val="4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288"/>
        <w:gridCol w:w="2355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宋体" w:hAnsi="宋体" w:eastAsia="方正黑体_GBK" w:cs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</w:rPr>
              <w:t>地区</w:t>
            </w:r>
          </w:p>
        </w:tc>
        <w:tc>
          <w:tcPr>
            <w:tcW w:w="2288" w:type="dxa"/>
            <w:noWrap w:val="0"/>
            <w:vAlign w:val="top"/>
          </w:tcPr>
          <w:p>
            <w:pPr>
              <w:jc w:val="center"/>
              <w:rPr>
                <w:rFonts w:ascii="宋体" w:hAnsi="宋体" w:eastAsia="方正黑体_GBK" w:cs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</w:rPr>
              <w:t>救助资金（万元）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jc w:val="center"/>
              <w:rPr>
                <w:rFonts w:ascii="宋体" w:hAnsi="宋体" w:eastAsia="方正黑体_GBK" w:cs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</w:rPr>
              <w:t>救助妇女人数（人）</w:t>
            </w:r>
          </w:p>
        </w:tc>
        <w:tc>
          <w:tcPr>
            <w:tcW w:w="2499" w:type="dxa"/>
            <w:noWrap w:val="0"/>
            <w:vAlign w:val="top"/>
          </w:tcPr>
          <w:p>
            <w:pPr>
              <w:jc w:val="center"/>
              <w:rPr>
                <w:rFonts w:ascii="宋体" w:hAnsi="宋体" w:eastAsia="方正黑体_GBK" w:cs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</w:rPr>
              <w:t>资金来源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寿县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中央专项彩票公益金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凤台县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中央专项彩票公益金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大通区</w:t>
            </w:r>
          </w:p>
        </w:tc>
        <w:tc>
          <w:tcPr>
            <w:tcW w:w="228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5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99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中央专项彩票公益金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田家庵区</w:t>
            </w:r>
          </w:p>
        </w:tc>
        <w:tc>
          <w:tcPr>
            <w:tcW w:w="228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5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9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中央专项彩票公益金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谢家集区</w:t>
            </w:r>
          </w:p>
        </w:tc>
        <w:tc>
          <w:tcPr>
            <w:tcW w:w="228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5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9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中央专项彩票公益金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八公山区</w:t>
            </w:r>
          </w:p>
        </w:tc>
        <w:tc>
          <w:tcPr>
            <w:tcW w:w="228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5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9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中央专项彩票公益金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潘集区</w:t>
            </w:r>
          </w:p>
        </w:tc>
        <w:tc>
          <w:tcPr>
            <w:tcW w:w="228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5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9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中央专项彩票公益金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毛集实验区</w:t>
            </w:r>
          </w:p>
        </w:tc>
        <w:tc>
          <w:tcPr>
            <w:tcW w:w="228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5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9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中央专项彩票公益金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经开区</w:t>
            </w:r>
          </w:p>
        </w:tc>
        <w:tc>
          <w:tcPr>
            <w:tcW w:w="228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5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99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中央专项彩票公益金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高新区</w:t>
            </w:r>
          </w:p>
        </w:tc>
        <w:tc>
          <w:tcPr>
            <w:tcW w:w="228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5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9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中央专项彩票公益金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总计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1049655</wp:posOffset>
                  </wp:positionH>
                  <wp:positionV relativeFrom="paragraph">
                    <wp:posOffset>298450</wp:posOffset>
                  </wp:positionV>
                  <wp:extent cx="1654810" cy="1710055"/>
                  <wp:effectExtent l="0" t="0" r="2540" b="3810"/>
                  <wp:wrapNone/>
                  <wp:docPr id="2" name="图片 6" descr="市妇联印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 descr="市妇联印章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810" cy="171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249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中央专项彩票公益金</w:t>
            </w:r>
          </w:p>
        </w:tc>
      </w:tr>
    </w:tbl>
    <w:p>
      <w:pPr>
        <w:jc w:val="left"/>
      </w:pPr>
    </w:p>
    <w:p>
      <w:pPr>
        <w:jc w:val="center"/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 xml:space="preserve">                                淮南</w:t>
      </w:r>
      <w:r>
        <w:rPr>
          <w:rFonts w:hint="eastAsia" w:ascii="宋体" w:hAnsi="宋体" w:eastAsia="方正仿宋_GBK" w:cs="方正仿宋_GBK"/>
          <w:sz w:val="32"/>
          <w:szCs w:val="32"/>
        </w:rPr>
        <w:t>市妇联</w:t>
      </w:r>
    </w:p>
    <w:p>
      <w:pPr>
        <w:jc w:val="right"/>
        <w:rPr>
          <w:rFonts w:hint="eastAsia" w:ascii="宋体" w:hAnsi="宋体" w:eastAsia="方正仿宋_GBK" w:cs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方正仿宋_GBK" w:cs="方正仿宋_GBK"/>
          <w:sz w:val="32"/>
          <w:szCs w:val="32"/>
        </w:rPr>
        <w:t>202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_GBK" w:cs="方正仿宋_GBK"/>
          <w:sz w:val="32"/>
          <w:szCs w:val="32"/>
        </w:rPr>
        <w:t>年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方正仿宋_GBK" w:cs="方正仿宋_GBK"/>
          <w:sz w:val="32"/>
          <w:szCs w:val="32"/>
        </w:rPr>
        <w:t>月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方正仿宋_GBK" w:cs="方正仿宋_GBK"/>
          <w:sz w:val="32"/>
          <w:szCs w:val="32"/>
        </w:rPr>
        <w:t>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MDUxZmU3NDA3NzYzNzg0OTAzM2E0ZGViNWExOGMifQ=="/>
  </w:docVars>
  <w:rsids>
    <w:rsidRoot w:val="50187B0F"/>
    <w:rsid w:val="221D3F47"/>
    <w:rsid w:val="3D9818D3"/>
    <w:rsid w:val="4F285C67"/>
    <w:rsid w:val="50187B0F"/>
    <w:rsid w:val="5C1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Verdana" w:hAnsi="Verdana" w:eastAsia="宋体" w:cs="Verdana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rPr>
      <w:rFonts w:ascii="仿宋_GB2312" w:eastAsia="仿宋_GB2312"/>
      <w:sz w:val="3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</Words>
  <Characters>193</Characters>
  <Lines>0</Lines>
  <Paragraphs>0</Paragraphs>
  <TotalTime>1</TotalTime>
  <ScaleCrop>false</ScaleCrop>
  <LinksUpToDate>false</LinksUpToDate>
  <CharactersWithSpaces>193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2024-12-18T12:25:00Z</dcterms:created>
  <dc:creator>Administrator</dc:creator>
  <cp:lastModifiedBy>徐潘</cp:lastModifiedBy>
  <dcterms:modified xsi:type="dcterms:W3CDTF">2024-12-19T01:51:43Z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369BC76B42384C20B3155ACDC7AB6302_13</vt:lpwstr>
  </property>
</Properties>
</file>